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9857D1">
        <w:rPr>
          <w:rFonts w:ascii="Times New Roman" w:eastAsia="Andale Sans UI" w:hAnsi="Times New Roman"/>
          <w:kern w:val="1"/>
          <w:sz w:val="28"/>
          <w:szCs w:val="28"/>
          <w:u w:val="single"/>
        </w:rPr>
        <w:t>17.11.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E866E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857D1">
        <w:rPr>
          <w:rFonts w:ascii="Times New Roman" w:eastAsia="Andale Sans UI" w:hAnsi="Times New Roman"/>
          <w:kern w:val="1"/>
          <w:sz w:val="28"/>
          <w:szCs w:val="28"/>
          <w:u w:val="single"/>
        </w:rPr>
        <w:t>353-р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E62F32">
        <w:rPr>
          <w:rFonts w:ascii="Times New Roman" w:eastAsia="Times New Roman" w:hAnsi="Times New Roman"/>
          <w:sz w:val="28"/>
          <w:szCs w:val="28"/>
          <w:lang w:eastAsia="ru-RU"/>
        </w:rPr>
        <w:t>Кривошеева Юрия Серафимовича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Артюшкинского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Артюшкинского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0CD" w:rsidRPr="006440CD">
        <w:rPr>
          <w:rFonts w:ascii="Times New Roman" w:eastAsia="Times New Roman" w:hAnsi="Times New Roman"/>
          <w:sz w:val="28"/>
          <w:szCs w:val="28"/>
          <w:lang w:eastAsia="ru-RU"/>
        </w:rPr>
        <w:t>admartuschkino.ru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3B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BE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857D1">
        <w:rPr>
          <w:rFonts w:ascii="Times New Roman" w:eastAsia="Times New Roman" w:hAnsi="Times New Roman"/>
          <w:sz w:val="24"/>
          <w:szCs w:val="24"/>
          <w:lang w:eastAsia="ru-RU"/>
        </w:rPr>
        <w:t>353-р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BE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57D1">
        <w:rPr>
          <w:rFonts w:ascii="Times New Roman" w:eastAsia="Times New Roman" w:hAnsi="Times New Roman"/>
          <w:sz w:val="24"/>
          <w:szCs w:val="24"/>
          <w:lang w:eastAsia="ru-RU"/>
        </w:rPr>
        <w:t>17.11.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0F3BE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3BE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F3BEA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F3BEA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649C6" w:rsidRPr="00653169" w:rsidRDefault="00944102" w:rsidP="00701E13">
      <w:pPr>
        <w:pStyle w:val="af6"/>
        <w:jc w:val="both"/>
        <w:rPr>
          <w:rFonts w:ascii="Times New Roman" w:hAnsi="Times New Roman"/>
          <w:kern w:val="1"/>
          <w:sz w:val="26"/>
          <w:szCs w:val="26"/>
        </w:rPr>
      </w:pPr>
      <w:r w:rsidRPr="00944102">
        <w:rPr>
          <w:rFonts w:ascii="Times New Roman" w:eastAsia="Andale Sans UI" w:hAnsi="Times New Roman"/>
          <w:kern w:val="2"/>
          <w:sz w:val="26"/>
          <w:szCs w:val="26"/>
        </w:rPr>
        <w:t xml:space="preserve">-земельный участок </w:t>
      </w:r>
      <w:r w:rsidRPr="00944102">
        <w:rPr>
          <w:rFonts w:ascii="Times New Roman" w:hAnsi="Times New Roman"/>
          <w:kern w:val="2"/>
          <w:sz w:val="26"/>
          <w:szCs w:val="26"/>
        </w:rPr>
        <w:t xml:space="preserve">из земель сельскохозяйственного назначения, площадью                     </w:t>
      </w:r>
      <w:r w:rsidR="000F3BEA">
        <w:rPr>
          <w:rFonts w:ascii="Times New Roman" w:hAnsi="Times New Roman"/>
          <w:kern w:val="2"/>
          <w:sz w:val="26"/>
          <w:szCs w:val="26"/>
        </w:rPr>
        <w:t>136260</w:t>
      </w:r>
      <w:r w:rsidRPr="00944102">
        <w:rPr>
          <w:rFonts w:ascii="Times New Roman" w:hAnsi="Times New Roman"/>
          <w:kern w:val="2"/>
          <w:sz w:val="26"/>
          <w:szCs w:val="26"/>
        </w:rPr>
        <w:t xml:space="preserve"> кв.м. с кад</w:t>
      </w:r>
      <w:r w:rsidR="000F3BEA">
        <w:rPr>
          <w:rFonts w:ascii="Times New Roman" w:hAnsi="Times New Roman"/>
          <w:kern w:val="2"/>
          <w:sz w:val="26"/>
          <w:szCs w:val="26"/>
        </w:rPr>
        <w:t>астровым номером 36:01:0750006:107</w:t>
      </w:r>
      <w:r w:rsidRPr="00944102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область, р-н Аннинский, Артюшкинское сельское  поселение, в границах СХА «Артюшкино», </w:t>
      </w:r>
      <w:r w:rsidR="000F3BEA">
        <w:rPr>
          <w:rFonts w:ascii="Times New Roman" w:hAnsi="Times New Roman"/>
          <w:kern w:val="2"/>
          <w:sz w:val="26"/>
          <w:szCs w:val="26"/>
        </w:rPr>
        <w:t>юго-восточная</w:t>
      </w:r>
      <w:r w:rsidRPr="00944102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36:01:0750006, вид разрешенного  использования: для сельскохозяйственного использования, </w:t>
      </w:r>
      <w:r w:rsidR="008649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8649C6"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="008649C6" w:rsidRPr="00653169">
        <w:rPr>
          <w:rFonts w:ascii="Times New Roman" w:hAnsi="Times New Roman"/>
          <w:kern w:val="1"/>
          <w:sz w:val="26"/>
          <w:szCs w:val="26"/>
        </w:rPr>
        <w:t>) лет</w:t>
      </w:r>
      <w:r w:rsidR="006A7092">
        <w:rPr>
          <w:rFonts w:ascii="Times New Roman" w:hAnsi="Times New Roman"/>
          <w:kern w:val="1"/>
          <w:sz w:val="26"/>
          <w:szCs w:val="26"/>
        </w:rPr>
        <w:t>,</w:t>
      </w:r>
      <w:r w:rsidR="008649C6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A7092">
        <w:rPr>
          <w:rFonts w:ascii="Times New Roman" w:hAnsi="Times New Roman"/>
          <w:kern w:val="1"/>
          <w:sz w:val="26"/>
          <w:szCs w:val="26"/>
        </w:rPr>
        <w:t>с</w:t>
      </w:r>
      <w:r w:rsidR="008649C6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A7092">
        <w:rPr>
          <w:rFonts w:ascii="Times New Roman" w:hAnsi="Times New Roman"/>
          <w:kern w:val="1"/>
          <w:sz w:val="26"/>
          <w:szCs w:val="26"/>
        </w:rPr>
        <w:t>ю</w:t>
      </w:r>
      <w:r w:rsidR="008649C6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A7092">
        <w:rPr>
          <w:rFonts w:ascii="Times New Roman" w:hAnsi="Times New Roman"/>
          <w:kern w:val="1"/>
          <w:sz w:val="26"/>
          <w:szCs w:val="26"/>
        </w:rPr>
        <w:t xml:space="preserve"> </w:t>
      </w:r>
      <w:r w:rsidR="008649C6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AB60DE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9857D1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9857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857D1" w:rsidRPr="009857D1">
        <w:rPr>
          <w:rFonts w:ascii="Times New Roman" w:hAnsi="Times New Roman"/>
          <w:sz w:val="26"/>
          <w:szCs w:val="26"/>
          <w:lang w:eastAsia="ru-RU"/>
        </w:rPr>
        <w:t>18.12.</w:t>
      </w:r>
      <w:r w:rsidRPr="009857D1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9857D1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9857D1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701E13" w:rsidP="00701E1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B63268"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81" w:rsidRDefault="002E0E81">
      <w:pPr>
        <w:spacing w:after="0" w:line="240" w:lineRule="auto"/>
      </w:pPr>
      <w:r>
        <w:separator/>
      </w:r>
    </w:p>
  </w:endnote>
  <w:endnote w:type="continuationSeparator" w:id="1">
    <w:p w:rsidR="002E0E81" w:rsidRDefault="002E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81" w:rsidRDefault="002E0E81">
      <w:pPr>
        <w:spacing w:after="0" w:line="240" w:lineRule="auto"/>
      </w:pPr>
      <w:r>
        <w:separator/>
      </w:r>
    </w:p>
  </w:footnote>
  <w:footnote w:type="continuationSeparator" w:id="1">
    <w:p w:rsidR="002E0E81" w:rsidRDefault="002E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09D3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BEA"/>
    <w:rsid w:val="000F4A74"/>
    <w:rsid w:val="000F5215"/>
    <w:rsid w:val="000F564C"/>
    <w:rsid w:val="000F60B5"/>
    <w:rsid w:val="000F66AA"/>
    <w:rsid w:val="000F6BE6"/>
    <w:rsid w:val="00100A4F"/>
    <w:rsid w:val="00101B04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1634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42BF"/>
    <w:rsid w:val="0019559F"/>
    <w:rsid w:val="0019741F"/>
    <w:rsid w:val="001A0429"/>
    <w:rsid w:val="001A0B7E"/>
    <w:rsid w:val="001A1339"/>
    <w:rsid w:val="001A453D"/>
    <w:rsid w:val="001A47E5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0E8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1CB5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4C0D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1E13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102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57D1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0677E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5BB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35E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D0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66E1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2E3B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3C03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7AB3-A1BD-4C35-9014-5ED79B4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724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72</cp:revision>
  <cp:lastPrinted>2017-11-17T12:14:00Z</cp:lastPrinted>
  <dcterms:created xsi:type="dcterms:W3CDTF">2015-12-24T08:33:00Z</dcterms:created>
  <dcterms:modified xsi:type="dcterms:W3CDTF">2017-11-17T12:14:00Z</dcterms:modified>
</cp:coreProperties>
</file>